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15/04/2019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BARDOT Nicolas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LUCAS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