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161FD81" w14:textId="77777777" w:rsidR="00257929" w:rsidRDefault="00257929">
      <w:pPr>
        <w:spacing w:after="0" w:line="240" w:lineRule="auto"/>
        <w:ind w:left="-426" w:firstLine="5670"/>
        <w:jc w:val="both"/>
        <w:rPr>
          <w:rFonts w:eastAsia="Times New Roman" w:cstheme="minorHAnsi"/>
          <w:b/>
          <w:bCs/>
          <w:sz w:val="24"/>
          <w:szCs w:val="24"/>
        </w:rPr>
      </w:pPr>
    </w:p>
    <w:p w14:paraId="07473B99" w14:textId="77777777" w:rsidR="00257929" w:rsidRDefault="00257929">
      <w:pPr>
        <w:spacing w:after="0" w:line="240" w:lineRule="auto"/>
        <w:ind w:firstLine="5670"/>
        <w:jc w:val="both"/>
        <w:rPr>
          <w:rFonts w:eastAsia="Times New Roman" w:cstheme="minorHAnsi"/>
          <w:b/>
          <w:bCs/>
          <w:sz w:val="24"/>
          <w:szCs w:val="24"/>
        </w:rPr>
      </w:pPr>
    </w:p>
    <w:p w14:paraId="52C6081D"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14:paraId="12322ED5"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proofErr w:type="gramStart"/>
      <w:r>
        <w:rPr>
          <w:rFonts w:eastAsia="Times New Roman" w:cstheme="minorHAnsi"/>
          <w:sz w:val="40"/>
          <w:szCs w:val="40"/>
        </w:rPr>
        <w:t>d’une</w:t>
      </w:r>
      <w:proofErr w:type="gramEnd"/>
      <w:r>
        <w:rPr>
          <w:rFonts w:eastAsia="Times New Roman" w:cstheme="minorHAnsi"/>
          <w:sz w:val="40"/>
          <w:szCs w:val="40"/>
        </w:rPr>
        <w:t xml:space="preserve"> vente immobilière</w:t>
      </w:r>
    </w:p>
    <w:p w14:paraId="2A3B633E" w14:textId="77777777" w:rsidR="00257929" w:rsidRDefault="00257929"/>
    <w:p w14:paraId="435B0E66" w14:textId="77777777" w:rsidR="00257929" w:rsidRDefault="00257929"/>
    <w:p w14:paraId="174446D5" w14:textId="77777777" w:rsidR="00257929" w:rsidRDefault="007F769C">
      <w:pPr>
        <w:jc w:val="center"/>
      </w:pPr>
      <w:r>
        <w:rPr>
          <w:rFonts w:ascii="Arial" w:hAnsi="Arial" w:cs="Arial"/>
          <w:noProof/>
          <w:sz w:val="20"/>
          <w:szCs w:val="20"/>
        </w:rPr>
        <w:drawing>
          <wp:inline distT="0" distB="0" distL="0" distR="0" wp14:anchorId="412CD6F1" wp14:editId="703EBE01">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14:paraId="315E22CF" w14:textId="77777777" w:rsidR="00257929" w:rsidRDefault="007F769C">
      <w:pPr>
        <w:ind w:firstLine="708"/>
        <w:rPr>
          <w:rFonts w:cstheme="minorHAnsi"/>
          <w:sz w:val="36"/>
          <w:szCs w:val="36"/>
        </w:rPr>
      </w:pPr>
      <w:r>
        <w:rPr>
          <w:rFonts w:cstheme="minorHAnsi"/>
          <w:sz w:val="36"/>
          <w:szCs w:val="36"/>
        </w:rPr>
        <w:t xml:space="preserve">Commune de : </w:t>
      </w:r>
      <w:r>
        <w:rPr>
          <w:rFonts w:cstheme="minorHAnsi"/>
          <w:sz w:val="28"/>
          <w:szCs w:val="36"/>
        </w:rPr>
        <w:t>SAINT QUENTIN SUR NOHAIN</w:t>
      </w:r>
      <w:proofErr w:type="gramStart"/>
      <w:r>
        <w:rPr>
          <w:rFonts w:cstheme="minorHAnsi"/>
          <w:sz w:val="28"/>
          <w:szCs w:val="36"/>
        </w:rPr>
        <w:t/>
      </w:r>
      <w:proofErr w:type="gramEnd"/>
      <w:r>
        <w:rPr>
          <w:rFonts w:cstheme="minorHAnsi"/>
          <w:sz w:val="28"/>
          <w:szCs w:val="36"/>
        </w:rPr>
        <w:t/>
      </w:r>
    </w:p>
    <w:p w14:paraId="036A3958" w14:textId="77777777" w:rsidR="00257929" w:rsidRDefault="007F769C">
      <w:pPr>
        <w:ind w:left="708"/>
        <w:rPr>
          <w:rFonts w:cstheme="minorHAnsi"/>
          <w:szCs w:val="20"/>
        </w:rPr>
      </w:pPr>
      <w:r>
        <w:rPr>
          <w:sz w:val="36"/>
          <w:szCs w:val="36"/>
        </w:rPr>
        <w:t xml:space="preserve">Adresse du bien : </w:t>
      </w:r>
      <w:r>
        <w:rPr>
          <w:sz w:val="28"/>
          <w:szCs w:val="36"/>
        </w:rPr>
        <w:t>3</w:t>
      </w:r>
      <w:proofErr w:type="gramStart"/>
      <w:r>
        <w:rPr>
          <w:sz w:val="28"/>
          <w:szCs w:val="36"/>
        </w:rPr>
        <w:t/>
      </w:r>
      <w:proofErr w:type="gramEnd"/>
      <w:r>
        <w:rPr>
          <w:sz w:val="28"/>
          <w:szCs w:val="36"/>
        </w:rPr>
        <w:t xml:space="preserve">  Rue des Criots    </w:t>
      </w:r>
      <w:r>
        <w:rPr>
          <w:sz w:val="28"/>
          <w:szCs w:val="36"/>
        </w:rPr>
        <w:lastRenderedPageBreak/>
        <w:t xml:space="preserve"> </w:t>
      </w:r>
    </w:p>
    <w:p w14:paraId="1D2685CA" w14:textId="77777777" w:rsidR="00257929" w:rsidRDefault="00257929">
      <w:pPr>
        <w:ind w:firstLine="708"/>
        <w:rPr>
          <w:sz w:val="36"/>
          <w:szCs w:val="36"/>
        </w:rPr>
      </w:pPr>
    </w:p>
    <w:p w14:paraId="69E75F49" w14:textId="77777777" w:rsidR="00257929" w:rsidRDefault="007F769C">
      <w:pPr>
        <w:ind w:firstLine="708"/>
        <w:rPr>
          <w:rFonts w:cstheme="minorHAnsi"/>
          <w:sz w:val="36"/>
          <w:szCs w:val="36"/>
        </w:rPr>
      </w:pPr>
      <w:proofErr w:type="gramStart"/>
      <w:r>
        <w:rPr>
          <w:rFonts w:cstheme="minorHAnsi"/>
          <w:sz w:val="36"/>
          <w:szCs w:val="36"/>
        </w:rPr>
        <w:t>Propriétaire:</w:t>
      </w:r>
      <w:proofErr w:type="gramEnd"/>
      <w:r>
        <w:rPr>
          <w:rFonts w:cstheme="minorHAnsi"/>
          <w:sz w:val="36"/>
          <w:szCs w:val="36"/>
        </w:rPr>
        <w:t xml:space="preserve"> </w:t>
      </w:r>
      <w:r>
        <w:rPr>
          <w:rFonts w:cstheme="minorHAnsi"/>
          <w:sz w:val="28"/>
          <w:szCs w:val="28"/>
        </w:rPr>
        <w:t>Monsieur</w:t>
      </w:r>
      <w:r>
        <w:rPr>
          <w:rFonts w:cstheme="minorHAnsi"/>
          <w:szCs w:val="20"/>
        </w:rPr>
        <w:t xml:space="preserve">  </w:t>
      </w:r>
      <w:r>
        <w:rPr>
          <w:rFonts w:cstheme="minorHAnsi"/>
          <w:sz w:val="28"/>
          <w:szCs w:val="36"/>
        </w:rPr>
        <w:t>VERGNAUD Jean Luc</w:t>
      </w:r>
    </w:p>
    <w:p w14:paraId="6C3F699B" w14:textId="77777777" w:rsidR="00257929" w:rsidRDefault="00257929">
      <w:pPr>
        <w:spacing w:after="0" w:line="240" w:lineRule="auto"/>
        <w:ind w:firstLine="5670"/>
        <w:jc w:val="both"/>
        <w:rPr>
          <w:rFonts w:eastAsia="Times New Roman" w:cstheme="minorHAnsi"/>
          <w:b/>
          <w:bCs/>
          <w:sz w:val="24"/>
          <w:szCs w:val="24"/>
        </w:rPr>
      </w:pPr>
    </w:p>
    <w:p w14:paraId="57C34356" w14:textId="77777777" w:rsidR="00257929" w:rsidRDefault="00257929">
      <w:pPr>
        <w:spacing w:after="0" w:line="240" w:lineRule="auto"/>
        <w:ind w:firstLine="5670"/>
        <w:jc w:val="both"/>
        <w:rPr>
          <w:rFonts w:eastAsia="Times New Roman" w:cstheme="minorHAnsi"/>
          <w:b/>
          <w:bCs/>
          <w:sz w:val="24"/>
          <w:szCs w:val="24"/>
        </w:rPr>
      </w:pPr>
    </w:p>
    <w:p w14:paraId="78FB26F6" w14:textId="77777777" w:rsidR="00257929" w:rsidRDefault="00257929">
      <w:pPr>
        <w:spacing w:after="0" w:line="240" w:lineRule="auto"/>
        <w:ind w:firstLine="5670"/>
        <w:jc w:val="both"/>
        <w:rPr>
          <w:rFonts w:eastAsia="Times New Roman" w:cstheme="minorHAnsi"/>
          <w:b/>
          <w:bCs/>
          <w:sz w:val="24"/>
          <w:szCs w:val="24"/>
        </w:rPr>
      </w:pPr>
    </w:p>
    <w:p w14:paraId="56129AB6" w14:textId="77777777" w:rsidR="00257929" w:rsidRDefault="00257929">
      <w:pPr>
        <w:spacing w:after="0" w:line="240" w:lineRule="auto"/>
        <w:ind w:firstLine="5670"/>
        <w:jc w:val="both"/>
        <w:rPr>
          <w:rFonts w:eastAsia="Times New Roman" w:cstheme="minorHAnsi"/>
          <w:b/>
          <w:bCs/>
          <w:sz w:val="24"/>
          <w:szCs w:val="24"/>
        </w:rPr>
      </w:pPr>
    </w:p>
    <w:p w14:paraId="22C60EF6" w14:textId="77777777" w:rsidR="00257929" w:rsidRDefault="00257929">
      <w:pPr>
        <w:spacing w:after="0" w:line="240" w:lineRule="auto"/>
        <w:ind w:firstLine="5670"/>
        <w:jc w:val="both"/>
        <w:rPr>
          <w:rFonts w:eastAsia="Times New Roman" w:cstheme="minorHAnsi"/>
          <w:b/>
          <w:bCs/>
          <w:sz w:val="24"/>
          <w:szCs w:val="24"/>
        </w:rPr>
      </w:pPr>
    </w:p>
    <w:p w14:paraId="2338BADA" w14:textId="77777777" w:rsidR="00257929" w:rsidRDefault="007F769C">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14:paraId="5264FB9C" w14:textId="77777777" w:rsidR="00257929" w:rsidRDefault="007F769C">
      <w:pPr>
        <w:tabs>
          <w:tab w:val="left" w:pos="8647"/>
        </w:tabs>
        <w:spacing w:after="0" w:line="360" w:lineRule="auto"/>
        <w:ind w:right="1417" w:firstLine="5529"/>
        <w:rPr>
          <w:rFonts w:eastAsia="Times New Roman" w:cstheme="minorHAnsi"/>
        </w:rPr>
      </w:pPr>
      <w:r>
        <w:rPr>
          <w:rFonts w:eastAsia="Times New Roman" w:cstheme="minorHAnsi"/>
        </w:rPr>
        <w:t>Le 07/07/2021</w:t>
      </w:r>
    </w:p>
    <w:p w14:paraId="07157547" w14:textId="77777777" w:rsidR="00257929" w:rsidRDefault="00257929">
      <w:pPr>
        <w:spacing w:after="0" w:line="240" w:lineRule="auto"/>
        <w:ind w:firstLine="5670"/>
        <w:jc w:val="both"/>
        <w:rPr>
          <w:rFonts w:eastAsia="Times New Roman" w:cstheme="minorHAnsi"/>
          <w:b/>
          <w:bCs/>
          <w:sz w:val="24"/>
          <w:szCs w:val="24"/>
        </w:rPr>
      </w:pPr>
    </w:p>
    <w:p w14:paraId="5D40E3F5" w14:textId="77777777" w:rsidR="00257929" w:rsidRDefault="00257929">
      <w:pPr>
        <w:spacing w:after="0" w:line="240" w:lineRule="auto"/>
        <w:ind w:firstLine="5670"/>
        <w:jc w:val="both"/>
        <w:rPr>
          <w:rFonts w:eastAsia="Times New Roman" w:cstheme="minorHAnsi"/>
          <w:b/>
          <w:bCs/>
          <w:sz w:val="24"/>
          <w:szCs w:val="24"/>
        </w:rPr>
      </w:pPr>
    </w:p>
    <w:p w14:paraId="1D760C91" w14:textId="77777777" w:rsidR="00257929" w:rsidRDefault="00257929">
      <w:pPr>
        <w:spacing w:after="0" w:line="240" w:lineRule="auto"/>
        <w:ind w:firstLine="5670"/>
        <w:jc w:val="both"/>
        <w:rPr>
          <w:rFonts w:eastAsia="Times New Roman" w:cstheme="minorHAnsi"/>
          <w:b/>
          <w:bCs/>
          <w:sz w:val="24"/>
          <w:szCs w:val="24"/>
        </w:rPr>
      </w:pPr>
    </w:p>
    <w:p w14:paraId="54CCD2FE" w14:textId="77777777" w:rsidR="00257929" w:rsidRDefault="007F769C">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14:paraId="50C73C94" w14:textId="77777777" w:rsidR="00257929" w:rsidRDefault="00257929">
      <w:pPr>
        <w:spacing w:after="0" w:line="240" w:lineRule="auto"/>
        <w:rPr>
          <w:rFonts w:eastAsia="Times New Roman" w:cstheme="minorHAnsi"/>
        </w:rPr>
      </w:pPr>
    </w:p>
    <w:p w14:paraId="066BDF99" w14:textId="77777777" w:rsidR="00257929" w:rsidRDefault="00257929">
      <w:pPr>
        <w:spacing w:after="0" w:line="240" w:lineRule="auto"/>
        <w:rPr>
          <w:rFonts w:eastAsia="Times New Roman" w:cstheme="minorHAnsi"/>
        </w:rPr>
      </w:pPr>
    </w:p>
    <w:p w14:paraId="736D9E49" w14:textId="77777777" w:rsidR="00257929" w:rsidRDefault="00257929">
      <w:pPr>
        <w:spacing w:after="0" w:line="240" w:lineRule="auto"/>
        <w:rPr>
          <w:rFonts w:eastAsia="Times New Roman" w:cstheme="minorHAnsi"/>
        </w:rPr>
      </w:pPr>
    </w:p>
    <w:p w14:paraId="4F5E4F1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 Monsieur</w:t>
      </w:r>
      <w:proofErr w:type="gramStart"/>
      <w:r>
        <w:rPr>
          <w:rFonts w:eastAsia="Times New Roman" w:cstheme="minorHAnsi"/>
        </w:rPr>
        <w:t/>
      </w:r>
      <w:proofErr w:type="gramEnd"/>
      <w:r>
        <w:rPr>
          <w:rFonts w:eastAsia="Times New Roman" w:cstheme="minorHAnsi"/>
        </w:rPr>
        <w:t xml:space="preserve"> VERGNAUD Jean Luc</w:t>
      </w:r>
    </w:p>
    <w:p w14:paraId="700C962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 D</w:t>
      </w:r>
      <w:proofErr w:type="gramStart"/>
      <w:r>
        <w:rPr>
          <w:rFonts w:eastAsia="Times New Roman" w:cstheme="minorHAnsi"/>
        </w:rPr>
        <w:t/>
      </w:r>
      <w:proofErr w:type="gramEnd"/>
      <w:r>
        <w:rPr>
          <w:rFonts w:eastAsia="Times New Roman" w:cstheme="minorHAnsi"/>
        </w:rPr>
        <w:t xml:space="preserve"> 253</w:t>
      </w:r>
    </w:p>
    <w:p w14:paraId="2DE8E827" w14:textId="77777777" w:rsidR="00257929" w:rsidRDefault="007F769C">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 Julie EVE</w:t>
      </w:r>
      <w:proofErr w:type="gramStart"/>
      <w:r>
        <w:rPr>
          <w:rFonts w:eastAsia="Times New Roman" w:cstheme="minorHAnsi"/>
        </w:rPr>
        <w:t/>
      </w:r>
      <w:proofErr w:type="gramEnd"/>
      <w:r>
        <w:rPr>
          <w:rFonts w:eastAsia="Times New Roman" w:cstheme="minorHAnsi"/>
        </w:rPr>
        <w:t/>
      </w:r>
    </w:p>
    <w:p w14:paraId="5B1EEA6C" w14:textId="77777777" w:rsidR="00257929" w:rsidRDefault="007F769C">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06/07/2021</w:t>
      </w:r>
    </w:p>
    <w:p w14:paraId="4C140B4C" w14:textId="77777777" w:rsidR="00257929" w:rsidRDefault="007F769C">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 </w:t>
      </w:r>
      <w:proofErr w:type="gramStart"/>
      <w:r>
        <w:rPr>
          <w:rFonts w:eastAsia="Times New Roman" w:cstheme="minorHAnsi"/>
        </w:rPr>
        <w:t/>
      </w:r>
      <w:proofErr w:type="gramEnd"/>
      <w:r>
        <w:rPr>
          <w:rFonts w:eastAsia="Times New Roman" w:cstheme="minorHAnsi"/>
        </w:rPr>
        <w:t/>
      </w:r>
    </w:p>
    <w:p w14:paraId="38024930" w14:textId="77777777" w:rsidR="00257929" w:rsidRDefault="00257929">
      <w:pPr>
        <w:spacing w:after="0" w:line="240" w:lineRule="auto"/>
        <w:jc w:val="both"/>
        <w:rPr>
          <w:rFonts w:eastAsia="Times New Roman" w:cstheme="minorHAnsi"/>
        </w:rPr>
      </w:pPr>
    </w:p>
    <w:p w14:paraId="4ABE8377" w14:textId="77777777" w:rsidR="00257929" w:rsidRDefault="00257929">
      <w:pPr>
        <w:spacing w:after="0" w:line="240" w:lineRule="auto"/>
        <w:jc w:val="both"/>
        <w:rPr>
          <w:rFonts w:eastAsia="Times New Roman" w:cstheme="minorHAnsi"/>
        </w:rPr>
      </w:pPr>
    </w:p>
    <w:p w14:paraId="09C63B95" w14:textId="77777777" w:rsidR="00257929" w:rsidRDefault="007F769C">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14:paraId="14E88452" w14:textId="77777777" w:rsidR="00257929" w:rsidRDefault="00257929">
      <w:pPr>
        <w:spacing w:after="0" w:line="240" w:lineRule="auto"/>
        <w:ind w:firstLine="708"/>
        <w:jc w:val="both"/>
        <w:rPr>
          <w:rFonts w:eastAsia="Times New Roman" w:cstheme="minorHAnsi"/>
          <w:iCs/>
        </w:rPr>
      </w:pPr>
    </w:p>
    <w:p w14:paraId="3728F251" w14:textId="77777777" w:rsidR="00257929" w:rsidRDefault="007F769C">
      <w:pPr>
        <w:spacing w:after="0" w:line="240" w:lineRule="auto"/>
        <w:ind w:firstLine="708"/>
        <w:jc w:val="both"/>
        <w:rPr>
          <w:rFonts w:eastAsia="Times New Roman" w:cstheme="minorHAnsi"/>
          <w:iCs/>
        </w:rPr>
      </w:pPr>
      <w:r>
        <w:rPr>
          <w:rFonts w:eastAsia="Times New Roman" w:cstheme="minorHAnsi"/>
          <w:iCs/>
        </w:rPr>
        <w:t>L’installation est composée :</w:t>
      </w:r>
    </w:p>
    <w:p w14:paraId="38E4CD91" w14:textId="77777777" w:rsidR="00257929" w:rsidRDefault="00257929">
      <w:pPr>
        <w:spacing w:after="0" w:line="240" w:lineRule="auto"/>
        <w:ind w:firstLine="708"/>
        <w:jc w:val="both"/>
        <w:rPr>
          <w:rFonts w:eastAsia="Times New Roman" w:cstheme="minorHAnsi"/>
          <w:iCs/>
        </w:rPr>
      </w:pPr>
    </w:p>
    <w:p w14:paraId="3CAEF9BC"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14:paraId="1FAF74C5"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D’un regard de type puisard situé tout au fond du terrain permettant l’infiltration des effluents sur la parcelle. Celui-ci présente des signes de saturation.</w:t>
      </w:r>
    </w:p>
    <w:p w14:paraId="291F6A62"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14:paraId="3540E9A6" w14:textId="77777777" w:rsidR="00257929" w:rsidRDefault="00257929">
      <w:pPr>
        <w:spacing w:after="0" w:line="240" w:lineRule="auto"/>
        <w:ind w:left="1428"/>
        <w:contextualSpacing/>
        <w:jc w:val="both"/>
        <w:rPr>
          <w:rFonts w:eastAsia="Times New Roman" w:cstheme="minorHAnsi"/>
          <w:iCs/>
        </w:rPr>
      </w:pPr>
    </w:p>
    <w:p w14:paraId="16505A0D" w14:textId="77777777" w:rsidR="00257929" w:rsidRDefault="00257929">
      <w:pPr>
        <w:spacing w:after="0" w:line="240" w:lineRule="auto"/>
        <w:ind w:left="1428"/>
        <w:contextualSpacing/>
        <w:jc w:val="both"/>
        <w:rPr>
          <w:rFonts w:eastAsia="Times New Roman" w:cstheme="minorHAnsi"/>
          <w:iCs/>
        </w:rPr>
      </w:pPr>
    </w:p>
    <w:p w14:paraId="239B68E9" w14:textId="77777777" w:rsidR="00257929" w:rsidRDefault="007F769C">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14:paraId="1C14715D" w14:textId="77777777" w:rsidR="00257929" w:rsidRDefault="00257929">
      <w:pPr>
        <w:spacing w:after="0" w:line="240" w:lineRule="auto"/>
        <w:ind w:firstLine="5670"/>
        <w:jc w:val="both"/>
        <w:rPr>
          <w:rFonts w:eastAsia="Times New Roman" w:cstheme="minorHAnsi"/>
          <w:b/>
          <w:bCs/>
          <w:sz w:val="24"/>
          <w:szCs w:val="24"/>
        </w:rPr>
      </w:pPr>
    </w:p>
    <w:p w14:paraId="574DB189" w14:textId="380D18A2" w:rsidR="00257929" w:rsidRDefault="000E0C1B" w:rsidP="005F1AE2">
      <w:pPr>
        <w:spacing w:after="0" w:line="240" w:lineRule="auto"/>
        <w:ind w:firstLine="4536"/>
        <w:jc w:val="right"/>
        <w:rPr>
          <w:rFonts w:eastAsia="Times New Roman" w:cstheme="minorHAnsi"/>
          <w:b/>
          <w:bCs/>
        </w:rPr>
      </w:pPr>
      <w:r>
        <w:rPr>
          <w:rFonts w:eastAsia="Times New Roman" w:cstheme="minorHAnsi"/>
          <w:b/>
          <w:bCs/>
        </w:rPr>
        <w:t>Pascal FASSIER</w:t>
      </w:r>
    </w:p>
    <w:p w14:paraId="10BAB4F7" w14:textId="77777777" w:rsidR="005F1AE2" w:rsidRDefault="007F769C" w:rsidP="005F1AE2">
      <w:pPr>
        <w:spacing w:after="0" w:line="240" w:lineRule="auto"/>
        <w:ind w:firstLine="4536"/>
        <w:jc w:val="right"/>
        <w:rPr>
          <w:rFonts w:eastAsia="Times New Roman" w:cstheme="minorHAnsi"/>
        </w:rPr>
      </w:pPr>
      <w:r>
        <w:rPr>
          <w:rFonts w:eastAsia="Times New Roman" w:cstheme="minorHAnsi"/>
        </w:rPr>
        <w:t xml:space="preserve">Vice-Président en charge </w:t>
      </w:r>
      <w:r w:rsidR="005F1AE2">
        <w:rPr>
          <w:rFonts w:eastAsia="Times New Roman" w:cstheme="minorHAnsi"/>
        </w:rPr>
        <w:t xml:space="preserve">du cycle de l’eau, </w:t>
      </w:r>
    </w:p>
    <w:p w14:paraId="5AA0A9D0" w14:textId="3B24E039" w:rsidR="00257929" w:rsidRDefault="005F1AE2" w:rsidP="005F1AE2">
      <w:pPr>
        <w:spacing w:after="0" w:line="240" w:lineRule="auto"/>
        <w:ind w:firstLine="4536"/>
        <w:jc w:val="right"/>
        <w:rPr>
          <w:rFonts w:eastAsia="Times New Roman" w:cstheme="minorHAnsi"/>
        </w:rPr>
      </w:pPr>
      <w:proofErr w:type="gramStart"/>
      <w:r>
        <w:rPr>
          <w:rFonts w:eastAsia="Times New Roman" w:cstheme="minorHAnsi"/>
        </w:rPr>
        <w:t>de</w:t>
      </w:r>
      <w:proofErr w:type="gramEnd"/>
      <w:r>
        <w:rPr>
          <w:rFonts w:eastAsia="Times New Roman" w:cstheme="minorHAnsi"/>
        </w:rPr>
        <w:t xml:space="preserve"> la biodiversité et de l’éducation à l’environnement</w:t>
      </w:r>
    </w:p>
    <w:p w14:paraId="609F709E" w14:textId="77777777" w:rsidR="00257929" w:rsidRDefault="00257929">
      <w:pPr>
        <w:spacing w:after="0" w:line="240" w:lineRule="auto"/>
        <w:ind w:firstLine="4536"/>
        <w:jc w:val="center"/>
        <w:rPr>
          <w:rFonts w:eastAsia="Times New Roman" w:cstheme="minorHAnsi"/>
        </w:rPr>
      </w:pPr>
    </w:p>
    <w:p w14:paraId="5FB0585B" w14:textId="77777777" w:rsidR="00257929" w:rsidRDefault="00257929">
      <w:pPr>
        <w:sectPr w:rsidR="00257929">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rsidR="00257929" w14:paraId="7F47824F" w14:textId="77777777">
        <w:trPr>
          <w:trHeight w:val="1608"/>
        </w:trPr>
        <w:tc>
          <w:tcPr>
            <w:tcW w:w="10774" w:type="dxa"/>
            <w:gridSpan w:val="2"/>
            <w:tcBorders>
              <w:top w:val="single" w:sz="4" w:space="0" w:color="auto"/>
              <w:left w:val="single" w:sz="4" w:space="0" w:color="auto"/>
              <w:bottom w:val="single" w:sz="4" w:space="0" w:color="auto"/>
              <w:right w:val="single" w:sz="4" w:space="0" w:color="auto"/>
            </w:tcBorders>
          </w:tcPr>
          <w:p w14:paraId="0B3A77AC" w14:textId="77777777" w:rsidR="00257929" w:rsidRDefault="00257929">
            <w:pPr>
              <w:pStyle w:val="Titre1"/>
              <w:ind w:left="2967"/>
              <w:rPr>
                <w:b w:val="0"/>
                <w:bCs w:val="0"/>
                <w:color w:val="auto"/>
                <w:sz w:val="12"/>
                <w:szCs w:val="12"/>
              </w:rPr>
            </w:pPr>
          </w:p>
          <w:p w14:paraId="5D0DC871" w14:textId="77777777" w:rsidR="00257929" w:rsidRDefault="007F769C">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14:paraId="74CF7169" w14:textId="77777777" w:rsidR="00257929" w:rsidRDefault="007F769C">
            <w:pPr>
              <w:ind w:left="708"/>
              <w:jc w:val="center"/>
              <w:rPr>
                <w:rFonts w:cstheme="minorHAnsi"/>
                <w:b/>
              </w:rPr>
            </w:pPr>
            <w:r>
              <w:rPr>
                <w:rFonts w:cstheme="minorHAnsi"/>
                <w:b/>
              </w:rPr>
              <w:t>Vérification des systèmes d’assainissement non collectif existants</w:t>
            </w:r>
          </w:p>
          <w:p w14:paraId="553ECB98" w14:textId="77777777" w:rsidR="00257929" w:rsidRDefault="007F769C">
            <w:pPr>
              <w:spacing w:after="0" w:line="240" w:lineRule="auto"/>
              <w:rPr>
                <w:rFonts w:cstheme="minorHAnsi"/>
              </w:rPr>
            </w:pPr>
            <w:r>
              <w:rPr>
                <w:rFonts w:cstheme="minorHAnsi"/>
              </w:rPr>
              <w:t xml:space="preserve">Propriété de </w:t>
            </w:r>
            <w:r>
              <w:rPr>
                <w:rFonts w:eastAsia="Times New Roman" w:cstheme="minorHAnsi"/>
              </w:rPr>
              <w:t>Monsieur</w:t>
            </w:r>
            <w:proofErr w:type="gramStart"/>
            <w:r>
              <w:rPr>
                <w:rFonts w:eastAsia="Times New Roman" w:cstheme="minorHAnsi"/>
              </w:rPr>
              <w:t/>
            </w:r>
            <w:proofErr w:type="gramEnd"/>
            <w:r>
              <w:rPr>
                <w:rFonts w:eastAsia="Times New Roman" w:cstheme="minorHAnsi"/>
              </w:rPr>
              <w:t xml:space="preserve"> VERGNAUD Jean Luc</w:t>
            </w:r>
          </w:p>
          <w:p w14:paraId="65156932" w14:textId="77777777" w:rsidR="00257929" w:rsidRDefault="007F769C">
            <w:pPr>
              <w:spacing w:after="0" w:line="240" w:lineRule="auto"/>
              <w:rPr>
                <w:rFonts w:cstheme="minorHAnsi"/>
              </w:rPr>
            </w:pPr>
            <w:r>
              <w:rPr>
                <w:rFonts w:cstheme="minorHAnsi"/>
              </w:rPr>
              <w:t>Adresse : Adresse : 3</w:t>
            </w:r>
            <w:proofErr w:type="gramStart"/>
            <w:r>
              <w:rPr>
                <w:rFonts w:cstheme="minorHAnsi"/>
              </w:rPr>
              <w:t/>
            </w:r>
            <w:proofErr w:type="gramEnd"/>
            <w:r>
              <w:rPr>
                <w:rFonts w:cstheme="minorHAnsi"/>
              </w:rPr>
              <w:t xml:space="preserve">  Rue des Criots Commune de SAINT QUENTIN SUR NOHAIN</w:t>
            </w:r>
          </w:p>
          <w:p w14:paraId="0171A159" w14:textId="77777777" w:rsidR="00257929" w:rsidRDefault="007F769C">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06/07/2021</w:t>
            </w:r>
          </w:p>
        </w:tc>
      </w:tr>
      <w:tr w:rsidR="00257929" w14:paraId="3CC12029" w14:textId="77777777">
        <w:trPr>
          <w:trHeight w:val="4124"/>
        </w:trPr>
        <w:tc>
          <w:tcPr>
            <w:tcW w:w="5452" w:type="dxa"/>
            <w:tcBorders>
              <w:top w:val="single" w:sz="4" w:space="0" w:color="auto"/>
              <w:left w:val="single" w:sz="4" w:space="0" w:color="auto"/>
            </w:tcBorders>
          </w:tcPr>
          <w:p w14:paraId="755F0CA1" w14:textId="77777777" w:rsidR="00257929" w:rsidRDefault="00257929">
            <w:pPr>
              <w:jc w:val="center"/>
            </w:pPr>
          </w:p>
          <w:p w14:paraId="5A747280" w14:textId="77777777" w:rsidR="00257929" w:rsidRDefault="00257929">
            <w:pPr>
              <w:jc w:val="center"/>
            </w:pPr>
          </w:p>
          <w:p w14:paraId="405975A3" w14:textId="77777777" w:rsidR="00257929" w:rsidRDefault="00257929">
            <w:pPr>
              <w:jc w:val="center"/>
            </w:pPr>
          </w:p>
          <w:p w14:paraId="4302BF96" w14:textId="77777777" w:rsidR="00257929" w:rsidRDefault="007F769C">
            <w:pPr>
              <w:pStyle w:val="Titre2"/>
              <w:rPr>
                <w:rFonts w:ascii="Calibri" w:hAnsi="Calibri" w:cs="Calibri"/>
                <w:sz w:val="22"/>
                <w:szCs w:val="22"/>
              </w:rPr>
            </w:pPr>
            <w:r>
              <w:rPr>
                <w:rFonts w:ascii="Calibri" w:hAnsi="Calibri" w:cs="Calibri"/>
                <w:sz w:val="22"/>
                <w:szCs w:val="22"/>
              </w:rPr>
              <w:t xml:space="preserve">Vue sur </w:t>
            </w:r>
          </w:p>
          <w:p w14:paraId="5B7CC15F" w14:textId="77777777" w:rsidR="00257929" w:rsidRDefault="00257929">
            <w:pPr>
              <w:jc w:val="center"/>
            </w:pPr>
          </w:p>
        </w:tc>
        <w:tc>
          <w:tcPr>
            <w:tcW w:w="5322" w:type="dxa"/>
            <w:tcBorders>
              <w:top w:val="single" w:sz="4" w:space="0" w:color="auto"/>
              <w:right w:val="single" w:sz="4" w:space="0" w:color="auto"/>
            </w:tcBorders>
          </w:tcPr>
          <w:p w14:paraId="5C133838" w14:textId="77777777" w:rsidR="00257929" w:rsidRDefault="00257929">
            <w:pPr>
              <w:jc w:val="center"/>
              <w:rPr>
                <w:u w:val="single"/>
              </w:rPr>
            </w:pPr>
          </w:p>
          <w:p w14:paraId="6860ACF5" w14:textId="77777777" w:rsidR="00257929" w:rsidRDefault="00257929">
            <w:pPr>
              <w:jc w:val="center"/>
            </w:pPr>
          </w:p>
          <w:p w14:paraId="5FD8336E" w14:textId="77777777" w:rsidR="00257929" w:rsidRDefault="00257929">
            <w:pPr>
              <w:jc w:val="center"/>
            </w:pPr>
          </w:p>
          <w:p w14:paraId="0439E98B"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3512DD2B" w14:textId="77777777">
        <w:trPr>
          <w:trHeight w:val="3929"/>
        </w:trPr>
        <w:tc>
          <w:tcPr>
            <w:tcW w:w="5452" w:type="dxa"/>
            <w:tcBorders>
              <w:left w:val="single" w:sz="4" w:space="0" w:color="auto"/>
            </w:tcBorders>
          </w:tcPr>
          <w:p w14:paraId="57FB943E" w14:textId="77777777" w:rsidR="00257929" w:rsidRDefault="00257929">
            <w:pPr>
              <w:jc w:val="center"/>
              <w:rPr>
                <w:u w:val="single"/>
              </w:rPr>
            </w:pPr>
          </w:p>
          <w:p w14:paraId="6972F612" w14:textId="77777777" w:rsidR="00257929" w:rsidRDefault="00257929">
            <w:pPr>
              <w:jc w:val="center"/>
            </w:pPr>
          </w:p>
          <w:p w14:paraId="7A5711CA" w14:textId="77777777" w:rsidR="00257929" w:rsidRDefault="00257929">
            <w:pPr>
              <w:jc w:val="center"/>
            </w:pPr>
          </w:p>
          <w:p w14:paraId="795258E2" w14:textId="77777777" w:rsidR="00257929" w:rsidRDefault="007F769C">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14:paraId="6728C285" w14:textId="77777777" w:rsidR="00257929" w:rsidRDefault="00257929">
            <w:pPr>
              <w:jc w:val="center"/>
              <w:rPr>
                <w:u w:val="single"/>
              </w:rPr>
            </w:pPr>
          </w:p>
          <w:p w14:paraId="21BB623A" w14:textId="77777777" w:rsidR="00257929" w:rsidRDefault="00257929">
            <w:pPr>
              <w:jc w:val="center"/>
            </w:pPr>
          </w:p>
          <w:p w14:paraId="2CB412DA" w14:textId="77777777" w:rsidR="00257929" w:rsidRDefault="00257929">
            <w:pPr>
              <w:jc w:val="center"/>
              <w:rPr>
                <w:u w:val="single"/>
              </w:rPr>
            </w:pPr>
          </w:p>
          <w:p w14:paraId="13440F7D"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0B2A5F2D" w14:textId="77777777">
        <w:trPr>
          <w:trHeight w:val="3482"/>
        </w:trPr>
        <w:tc>
          <w:tcPr>
            <w:tcW w:w="5452" w:type="dxa"/>
            <w:tcBorders>
              <w:left w:val="single" w:sz="4" w:space="0" w:color="auto"/>
              <w:bottom w:val="single" w:sz="4" w:space="0" w:color="auto"/>
            </w:tcBorders>
          </w:tcPr>
          <w:p w14:paraId="2FBB7B49" w14:textId="77777777" w:rsidR="00257929" w:rsidRDefault="00257929">
            <w:pPr>
              <w:jc w:val="center"/>
              <w:rPr>
                <w:u w:val="single"/>
              </w:rPr>
            </w:pPr>
          </w:p>
          <w:p w14:paraId="46756FFE" w14:textId="77777777" w:rsidR="00257929" w:rsidRDefault="00257929">
            <w:pPr>
              <w:jc w:val="center"/>
            </w:pPr>
          </w:p>
          <w:p w14:paraId="22564043" w14:textId="77777777" w:rsidR="00257929" w:rsidRDefault="00257929">
            <w:pPr>
              <w:jc w:val="center"/>
              <w:rPr>
                <w:u w:val="single"/>
              </w:rPr>
            </w:pPr>
          </w:p>
          <w:p w14:paraId="61EC0DC6" w14:textId="77777777" w:rsidR="00257929" w:rsidRDefault="007F769C">
            <w:pPr>
              <w:jc w:val="center"/>
              <w:rPr>
                <w:rFonts w:ascii="Calibri" w:hAnsi="Calibri" w:cs="Calibri"/>
                <w:u w:val="single"/>
              </w:rPr>
            </w:pPr>
            <w:r>
              <w:rPr>
                <w:rFonts w:ascii="Calibri" w:hAnsi="Calibri" w:cs="Calibri"/>
                <w:u w:val="single"/>
              </w:rPr>
              <w:t>Vue sur</w:t>
            </w:r>
          </w:p>
          <w:p w14:paraId="37D9510D" w14:textId="77777777" w:rsidR="00257929" w:rsidRDefault="00257929">
            <w:pPr>
              <w:jc w:val="center"/>
              <w:rPr>
                <w:u w:val="single"/>
              </w:rPr>
            </w:pPr>
          </w:p>
        </w:tc>
        <w:tc>
          <w:tcPr>
            <w:tcW w:w="5322" w:type="dxa"/>
            <w:tcBorders>
              <w:bottom w:val="single" w:sz="4" w:space="0" w:color="auto"/>
              <w:right w:val="single" w:sz="4" w:space="0" w:color="auto"/>
            </w:tcBorders>
          </w:tcPr>
          <w:p w14:paraId="27073DAF" w14:textId="77777777" w:rsidR="00257929" w:rsidRDefault="00257929">
            <w:pPr>
              <w:jc w:val="center"/>
              <w:rPr>
                <w:u w:val="single"/>
              </w:rPr>
            </w:pPr>
          </w:p>
          <w:p w14:paraId="5BD633DF" w14:textId="77777777" w:rsidR="00257929" w:rsidRDefault="00257929">
            <w:pPr>
              <w:jc w:val="center"/>
              <w:rPr>
                <w:u w:val="single"/>
              </w:rPr>
            </w:pPr>
          </w:p>
          <w:p w14:paraId="4390CEEC" w14:textId="77777777" w:rsidR="00257929" w:rsidRDefault="00257929">
            <w:pPr>
              <w:jc w:val="center"/>
              <w:rPr>
                <w:u w:val="single"/>
              </w:rPr>
            </w:pPr>
          </w:p>
          <w:p w14:paraId="255F1691" w14:textId="77777777" w:rsidR="00257929" w:rsidRDefault="007F769C">
            <w:pPr>
              <w:jc w:val="center"/>
              <w:rPr>
                <w:rFonts w:ascii="Calibri" w:hAnsi="Calibri" w:cs="Calibri"/>
                <w:u w:val="single"/>
              </w:rPr>
            </w:pPr>
            <w:r>
              <w:rPr>
                <w:rFonts w:ascii="Calibri" w:hAnsi="Calibri" w:cs="Calibri"/>
                <w:u w:val="single"/>
              </w:rPr>
              <w:t>Vue sur</w:t>
            </w:r>
          </w:p>
          <w:p w14:paraId="4BF1828E" w14:textId="77777777" w:rsidR="00257929" w:rsidRDefault="007F769C">
            <w:pPr>
              <w:jc w:val="center"/>
              <w:rPr>
                <w:u w:val="single"/>
              </w:rPr>
            </w:pPr>
            <w:r>
              <w:rPr>
                <w:u w:val="single"/>
              </w:rPr>
              <w:t xml:space="preserve"> </w:t>
            </w:r>
          </w:p>
        </w:tc>
      </w:tr>
    </w:tbl>
    <w:p w14:paraId="7391EFCD" w14:textId="77777777" w:rsidR="00257929" w:rsidRDefault="00257929">
      <w:pPr>
        <w:rPr>
          <w:rFonts w:eastAsia="Times New Roman" w:cstheme="minorHAnsi"/>
        </w:rPr>
      </w:pPr>
    </w:p>
    <w:p w14:paraId="40A97CFD" w14:textId="77777777" w:rsidR="00257929" w:rsidRDefault="00257929"/>
    <w:sectPr w:rsidR="00257929">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4563DEB" w14:textId="77777777" w:rsidR="00AB39A4" w:rsidRDefault="00AB39A4">
      <w:pPr>
        <w:spacing w:after="0" w:line="240" w:lineRule="auto"/>
      </w:pPr>
      <w:r>
        <w:separator/>
      </w:r>
    </w:p>
  </w:endnote>
  <w:endnote w:type="continuationSeparator" w:id="0">
    <w:p w14:paraId="26D53881" w14:textId="77777777" w:rsidR="00AB39A4" w:rsidRDefault="00AB39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774FFA" w14:textId="77777777" w:rsidR="00257929" w:rsidRDefault="00AB39A4">
    <w:pPr>
      <w:pStyle w:val="Pieddepage"/>
      <w:ind w:left="-1134"/>
    </w:pPr>
    <w:r>
      <w:rPr>
        <w:noProof/>
      </w:rPr>
      <w:pict w14:anchorId="0990DA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AE27D9" w14:textId="77777777" w:rsidR="00257929" w:rsidRDefault="00257929">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F7381C6" w14:textId="77777777" w:rsidR="00AB39A4" w:rsidRDefault="00AB39A4">
      <w:pPr>
        <w:spacing w:after="0" w:line="240" w:lineRule="auto"/>
      </w:pPr>
      <w:r>
        <w:separator/>
      </w:r>
    </w:p>
  </w:footnote>
  <w:footnote w:type="continuationSeparator" w:id="0">
    <w:p w14:paraId="67831E06" w14:textId="77777777" w:rsidR="00AB39A4" w:rsidRDefault="00AB39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988CE1A" w14:textId="77777777" w:rsidR="00257929" w:rsidRDefault="00AB39A4">
    <w:pPr>
      <w:pStyle w:val="En-tte"/>
    </w:pPr>
    <w:r>
      <w:rPr>
        <w:noProof/>
      </w:rPr>
      <w:pict w14:anchorId="5CECCA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974AC4" w14:textId="77777777" w:rsidR="00257929" w:rsidRDefault="005F1AE2">
    <w:pPr>
      <w:pStyle w:val="En-tte"/>
      <w:ind w:left="-567"/>
    </w:pPr>
    <w:r>
      <w:rPr>
        <w:noProof/>
      </w:rPr>
      <w:pict w14:anchorId="0330FE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674CC38" w14:textId="77777777" w:rsidR="00257929" w:rsidRDefault="00AB39A4">
    <w:pPr>
      <w:pStyle w:val="En-tte"/>
    </w:pPr>
    <w:r>
      <w:rPr>
        <w:noProof/>
      </w:rPr>
      <w:pict w14:anchorId="15185D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4F440ED" w14:textId="77777777" w:rsidR="00257929" w:rsidRDefault="0025792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57929"/>
    <w:rsid w:val="000E0C1B"/>
    <w:rsid w:val="00257929"/>
    <w:rsid w:val="005F1AE2"/>
    <w:rsid w:val="007F769C"/>
    <w:rsid w:val="00AB39A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3E3D465E"/>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4</Pages>
  <Words>397</Words>
  <Characters>2187</Characters>
  <Application>Microsoft Office Word</Application>
  <DocSecurity>0</DocSecurity>
  <Lines>18</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2020-09-24T15:36:00Z</dcterms:modified>
  <cp:revision>10</cp:revision>
</cp:coreProperties>
</file>